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B5C5D" w14:textId="4BD3236D" w:rsidR="004423FE" w:rsidRPr="00C837B3" w:rsidRDefault="004423FE" w:rsidP="00C837B3">
      <w:pPr>
        <w:pStyle w:val="a3"/>
        <w:spacing w:before="0"/>
        <w:jc w:val="center"/>
        <w:rPr>
          <w:rFonts w:ascii="Times New Roman" w:eastAsia="Arial Unicode MS" w:hAnsi="Times New Roman" w:cs="Times New Roman"/>
          <w:b/>
          <w:sz w:val="32"/>
          <w:szCs w:val="32"/>
        </w:rPr>
      </w:pPr>
      <w:r w:rsidRPr="00C837B3">
        <w:rPr>
          <w:rFonts w:ascii="Times New Roman" w:eastAsia="Arial Unicode MS" w:hAnsi="Times New Roman" w:cs="Times New Roman"/>
          <w:b/>
          <w:sz w:val="32"/>
          <w:szCs w:val="32"/>
        </w:rPr>
        <w:t>0</w:t>
      </w:r>
      <w:r w:rsidR="00D27F62" w:rsidRPr="00C837B3">
        <w:rPr>
          <w:rFonts w:ascii="Times New Roman" w:eastAsia="Arial Unicode MS" w:hAnsi="Times New Roman" w:cs="Times New Roman"/>
          <w:b/>
          <w:sz w:val="32"/>
          <w:szCs w:val="32"/>
        </w:rPr>
        <w:t>2</w:t>
      </w:r>
      <w:r w:rsidRPr="00C837B3">
        <w:rPr>
          <w:rFonts w:ascii="Times New Roman" w:eastAsia="Arial Unicode MS" w:hAnsi="Times New Roman" w:cs="Times New Roman"/>
          <w:b/>
          <w:sz w:val="32"/>
          <w:szCs w:val="32"/>
        </w:rPr>
        <w:t>.</w:t>
      </w:r>
      <w:r w:rsidR="00D27F62" w:rsidRPr="00C837B3">
        <w:rPr>
          <w:rFonts w:ascii="Times New Roman" w:eastAsia="Arial Unicode MS" w:hAnsi="Times New Roman" w:cs="Times New Roman"/>
          <w:b/>
          <w:sz w:val="32"/>
          <w:szCs w:val="32"/>
        </w:rPr>
        <w:t>08</w:t>
      </w:r>
      <w:r w:rsidRPr="00C837B3">
        <w:rPr>
          <w:rFonts w:ascii="Times New Roman" w:eastAsia="Arial Unicode MS" w:hAnsi="Times New Roman" w:cs="Times New Roman"/>
          <w:b/>
          <w:sz w:val="32"/>
          <w:szCs w:val="32"/>
        </w:rPr>
        <w:t>.202</w:t>
      </w:r>
      <w:r w:rsidR="00D27F62" w:rsidRPr="00C837B3">
        <w:rPr>
          <w:rFonts w:ascii="Times New Roman" w:eastAsia="Arial Unicode MS" w:hAnsi="Times New Roman" w:cs="Times New Roman"/>
          <w:b/>
          <w:sz w:val="32"/>
          <w:szCs w:val="32"/>
        </w:rPr>
        <w:t>4</w:t>
      </w:r>
      <w:r w:rsidRPr="00C837B3">
        <w:rPr>
          <w:rFonts w:ascii="Times New Roman" w:eastAsia="Arial Unicode MS" w:hAnsi="Times New Roman" w:cs="Times New Roman"/>
          <w:b/>
          <w:sz w:val="32"/>
          <w:szCs w:val="32"/>
        </w:rPr>
        <w:t xml:space="preserve"> г. № </w:t>
      </w:r>
      <w:r w:rsidR="00D27F62" w:rsidRPr="00C837B3">
        <w:rPr>
          <w:rFonts w:ascii="Times New Roman" w:eastAsia="Arial Unicode MS" w:hAnsi="Times New Roman" w:cs="Times New Roman"/>
          <w:b/>
          <w:sz w:val="32"/>
          <w:szCs w:val="32"/>
        </w:rPr>
        <w:t>77</w:t>
      </w:r>
    </w:p>
    <w:p w14:paraId="2D33351A" w14:textId="77777777" w:rsidR="004423FE" w:rsidRPr="00C837B3" w:rsidRDefault="004423FE" w:rsidP="00C837B3">
      <w:pPr>
        <w:pStyle w:val="a3"/>
        <w:spacing w:before="0"/>
        <w:jc w:val="center"/>
        <w:rPr>
          <w:rFonts w:ascii="Times New Roman" w:eastAsia="Arial Unicode MS" w:hAnsi="Times New Roman" w:cs="Times New Roman"/>
          <w:b/>
          <w:sz w:val="32"/>
          <w:szCs w:val="32"/>
        </w:rPr>
      </w:pPr>
      <w:r w:rsidRPr="00C837B3">
        <w:rPr>
          <w:rFonts w:ascii="Times New Roman" w:eastAsia="Arial Unicode MS" w:hAnsi="Times New Roman" w:cs="Times New Roman"/>
          <w:b/>
          <w:sz w:val="32"/>
          <w:szCs w:val="32"/>
        </w:rPr>
        <w:t>РОССИЙСКАЯ ФЕДЕРАЦИЯ</w:t>
      </w:r>
    </w:p>
    <w:p w14:paraId="2088EDB4" w14:textId="77777777" w:rsidR="004423FE" w:rsidRPr="00C837B3" w:rsidRDefault="004423FE" w:rsidP="00C837B3">
      <w:pPr>
        <w:pStyle w:val="a3"/>
        <w:spacing w:before="0"/>
        <w:jc w:val="center"/>
        <w:rPr>
          <w:rFonts w:ascii="Times New Roman" w:eastAsia="Arial Unicode MS" w:hAnsi="Times New Roman" w:cs="Times New Roman"/>
          <w:b/>
          <w:sz w:val="32"/>
          <w:szCs w:val="32"/>
        </w:rPr>
      </w:pPr>
      <w:r w:rsidRPr="00C837B3">
        <w:rPr>
          <w:rFonts w:ascii="Times New Roman" w:eastAsia="Arial Unicode MS" w:hAnsi="Times New Roman" w:cs="Times New Roman"/>
          <w:b/>
          <w:sz w:val="32"/>
          <w:szCs w:val="32"/>
        </w:rPr>
        <w:t>ИРКУТСКАЯ ОБЛАСТЬ</w:t>
      </w:r>
    </w:p>
    <w:p w14:paraId="4013E244" w14:textId="77777777" w:rsidR="004423FE" w:rsidRPr="00C837B3" w:rsidRDefault="004423FE" w:rsidP="00C837B3">
      <w:pPr>
        <w:pStyle w:val="a3"/>
        <w:spacing w:before="0"/>
        <w:jc w:val="center"/>
        <w:rPr>
          <w:rFonts w:ascii="Times New Roman" w:eastAsia="Arial Unicode MS" w:hAnsi="Times New Roman" w:cs="Times New Roman"/>
          <w:b/>
          <w:sz w:val="32"/>
          <w:szCs w:val="32"/>
        </w:rPr>
      </w:pPr>
      <w:r w:rsidRPr="00C837B3">
        <w:rPr>
          <w:rFonts w:ascii="Times New Roman" w:eastAsia="Arial Unicode MS" w:hAnsi="Times New Roman" w:cs="Times New Roman"/>
          <w:b/>
          <w:sz w:val="32"/>
          <w:szCs w:val="32"/>
        </w:rPr>
        <w:t>БАЛАГАНСКИЙ РАЙОН</w:t>
      </w:r>
    </w:p>
    <w:p w14:paraId="55DC164E" w14:textId="77777777" w:rsidR="004423FE" w:rsidRPr="00C837B3" w:rsidRDefault="004423FE" w:rsidP="00C837B3">
      <w:pPr>
        <w:pStyle w:val="a3"/>
        <w:spacing w:before="0"/>
        <w:jc w:val="center"/>
        <w:rPr>
          <w:rFonts w:ascii="Times New Roman" w:eastAsia="Arial Unicode MS" w:hAnsi="Times New Roman" w:cs="Times New Roman"/>
          <w:b/>
          <w:sz w:val="32"/>
          <w:szCs w:val="32"/>
        </w:rPr>
      </w:pPr>
      <w:r w:rsidRPr="00C837B3">
        <w:rPr>
          <w:rFonts w:ascii="Times New Roman" w:eastAsia="Arial Unicode MS" w:hAnsi="Times New Roman" w:cs="Times New Roman"/>
          <w:b/>
          <w:sz w:val="32"/>
          <w:szCs w:val="32"/>
        </w:rPr>
        <w:t>КОНОВАЛОВСКОГО МУНИЦИПАЛЬНОГО ОБРАЗОВАНИЯ</w:t>
      </w:r>
    </w:p>
    <w:p w14:paraId="775092BD" w14:textId="77777777" w:rsidR="004423FE" w:rsidRPr="00C837B3" w:rsidRDefault="004423FE" w:rsidP="00C837B3">
      <w:pPr>
        <w:pStyle w:val="a3"/>
        <w:spacing w:before="0"/>
        <w:jc w:val="center"/>
        <w:rPr>
          <w:rFonts w:ascii="Times New Roman" w:eastAsia="Arial Unicode MS" w:hAnsi="Times New Roman" w:cs="Times New Roman"/>
          <w:b/>
          <w:sz w:val="32"/>
          <w:szCs w:val="32"/>
        </w:rPr>
      </w:pPr>
      <w:r w:rsidRPr="00C837B3">
        <w:rPr>
          <w:rFonts w:ascii="Times New Roman" w:eastAsia="Arial Unicode MS" w:hAnsi="Times New Roman" w:cs="Times New Roman"/>
          <w:b/>
          <w:sz w:val="32"/>
          <w:szCs w:val="32"/>
        </w:rPr>
        <w:t>АДМИНИСТРАЦИЯ</w:t>
      </w:r>
    </w:p>
    <w:p w14:paraId="691A45C8" w14:textId="77777777" w:rsidR="004423FE" w:rsidRPr="00C837B3" w:rsidRDefault="004423FE" w:rsidP="00C837B3">
      <w:pPr>
        <w:pStyle w:val="a3"/>
        <w:spacing w:before="0"/>
        <w:jc w:val="center"/>
        <w:rPr>
          <w:rFonts w:ascii="Times New Roman" w:eastAsia="Arial Unicode MS" w:hAnsi="Times New Roman" w:cs="Times New Roman"/>
          <w:b/>
          <w:sz w:val="32"/>
          <w:szCs w:val="32"/>
        </w:rPr>
      </w:pPr>
      <w:r w:rsidRPr="00C837B3">
        <w:rPr>
          <w:rFonts w:ascii="Times New Roman" w:eastAsia="Arial Unicode MS" w:hAnsi="Times New Roman" w:cs="Times New Roman"/>
          <w:b/>
          <w:sz w:val="32"/>
          <w:szCs w:val="32"/>
        </w:rPr>
        <w:t>ПОСТАНОВЛЕНИЕ</w:t>
      </w:r>
    </w:p>
    <w:p w14:paraId="2FF403DE" w14:textId="59D7686A" w:rsidR="004423FE" w:rsidRPr="00C837B3" w:rsidRDefault="004423FE" w:rsidP="004423FE">
      <w:pPr>
        <w:pStyle w:val="a3"/>
        <w:jc w:val="center"/>
        <w:rPr>
          <w:rFonts w:ascii="Times New Roman" w:eastAsia="Arial Unicode MS" w:hAnsi="Times New Roman" w:cs="Times New Roman"/>
          <w:b/>
          <w:sz w:val="32"/>
          <w:szCs w:val="32"/>
        </w:rPr>
      </w:pPr>
    </w:p>
    <w:p w14:paraId="37CD86E5" w14:textId="77777777" w:rsidR="00D43B4A" w:rsidRPr="00C837B3" w:rsidRDefault="00D43B4A" w:rsidP="004423FE">
      <w:pPr>
        <w:pStyle w:val="a3"/>
        <w:jc w:val="center"/>
        <w:rPr>
          <w:rFonts w:ascii="Times New Roman" w:eastAsia="Arial Unicode MS" w:hAnsi="Times New Roman" w:cs="Times New Roman"/>
          <w:b/>
          <w:sz w:val="32"/>
          <w:szCs w:val="32"/>
        </w:rPr>
      </w:pPr>
    </w:p>
    <w:p w14:paraId="56203CAD" w14:textId="384C6BB2" w:rsidR="004423FE" w:rsidRPr="00C837B3" w:rsidRDefault="00D43B4A" w:rsidP="00D43B4A">
      <w:pPr>
        <w:keepNext/>
        <w:keepLines/>
        <w:tabs>
          <w:tab w:val="left" w:pos="4620"/>
          <w:tab w:val="left" w:pos="8460"/>
        </w:tabs>
        <w:spacing w:line="230" w:lineRule="exact"/>
        <w:jc w:val="center"/>
        <w:outlineLvl w:val="0"/>
        <w:rPr>
          <w:rFonts w:ascii="Times New Roman" w:eastAsia="Arial Unicode MS" w:hAnsi="Times New Roman" w:cs="Times New Roman"/>
          <w:b/>
          <w:sz w:val="32"/>
          <w:szCs w:val="32"/>
        </w:rPr>
      </w:pPr>
      <w:r w:rsidRPr="00C837B3">
        <w:rPr>
          <w:rFonts w:ascii="Times New Roman" w:eastAsia="Arial Unicode MS" w:hAnsi="Times New Roman" w:cs="Times New Roman"/>
          <w:b/>
          <w:sz w:val="32"/>
          <w:szCs w:val="32"/>
        </w:rPr>
        <w:t>Об утверждении общего</w:t>
      </w:r>
      <w:r w:rsidR="00D27F62" w:rsidRPr="00C837B3">
        <w:rPr>
          <w:rFonts w:ascii="Times New Roman" w:eastAsia="Arial Unicode MS" w:hAnsi="Times New Roman" w:cs="Times New Roman"/>
          <w:b/>
          <w:sz w:val="32"/>
          <w:szCs w:val="32"/>
        </w:rPr>
        <w:t xml:space="preserve"> </w:t>
      </w:r>
      <w:r w:rsidRPr="00C837B3">
        <w:rPr>
          <w:rFonts w:ascii="Times New Roman" w:eastAsia="Arial Unicode MS" w:hAnsi="Times New Roman" w:cs="Times New Roman"/>
          <w:b/>
          <w:sz w:val="32"/>
          <w:szCs w:val="32"/>
        </w:rPr>
        <w:t>списк</w:t>
      </w:r>
      <w:r w:rsidR="00D27F62" w:rsidRPr="00C837B3">
        <w:rPr>
          <w:rFonts w:ascii="Times New Roman" w:eastAsia="Arial Unicode MS" w:hAnsi="Times New Roman" w:cs="Times New Roman"/>
          <w:b/>
          <w:sz w:val="32"/>
          <w:szCs w:val="32"/>
        </w:rPr>
        <w:t>а</w:t>
      </w:r>
      <w:r w:rsidRPr="00C837B3">
        <w:rPr>
          <w:rFonts w:ascii="Times New Roman" w:eastAsia="Arial Unicode MS" w:hAnsi="Times New Roman" w:cs="Times New Roman"/>
          <w:b/>
          <w:sz w:val="32"/>
          <w:szCs w:val="32"/>
        </w:rPr>
        <w:t xml:space="preserve"> очередности граждан, состоящих на учете нуждающихся в улучшении жилищных условий и жилых помещениях, предоставляемых на условиях социального найма</w:t>
      </w:r>
    </w:p>
    <w:p w14:paraId="4018FC32" w14:textId="77777777" w:rsidR="00D43B4A" w:rsidRDefault="00D43B4A" w:rsidP="00D43B4A">
      <w:pPr>
        <w:keepNext/>
        <w:keepLines/>
        <w:tabs>
          <w:tab w:val="left" w:pos="4620"/>
          <w:tab w:val="left" w:pos="8460"/>
        </w:tabs>
        <w:spacing w:line="230" w:lineRule="exact"/>
        <w:outlineLvl w:val="0"/>
        <w:rPr>
          <w:rFonts w:eastAsia="Arial Unicode MS"/>
        </w:rPr>
      </w:pPr>
    </w:p>
    <w:p w14:paraId="6919BD29" w14:textId="200B867E" w:rsidR="004423FE" w:rsidRPr="00C837B3" w:rsidRDefault="00D43B4A" w:rsidP="00C837B3">
      <w:pPr>
        <w:spacing w:after="240" w:line="250" w:lineRule="exact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837B3">
        <w:rPr>
          <w:rFonts w:ascii="Times New Roman" w:eastAsia="Arial Unicode MS" w:hAnsi="Times New Roman" w:cs="Times New Roman"/>
          <w:sz w:val="24"/>
          <w:szCs w:val="24"/>
        </w:rPr>
        <w:t>Руководствуясь статьями 49, 51, 52, 55, 56 Жилищного кодекса Российской Федерации от 29.12.2004 года № 188-ФЗ, пунктом 2 статьи 6 Федерального закона от 29.12.2004 г. № 189-ФЗ «О введении в действие Жилищного кодекса Российской Федерации»,</w:t>
      </w:r>
    </w:p>
    <w:p w14:paraId="1B7AB260" w14:textId="1B649EB6" w:rsidR="004423FE" w:rsidRPr="00C837B3" w:rsidRDefault="004423FE" w:rsidP="004423FE">
      <w:pPr>
        <w:keepNext/>
        <w:keepLines/>
        <w:spacing w:line="250" w:lineRule="exact"/>
        <w:jc w:val="center"/>
        <w:outlineLvl w:val="1"/>
        <w:rPr>
          <w:rFonts w:ascii="Times New Roman" w:eastAsia="Arial Unicode MS" w:hAnsi="Times New Roman" w:cs="Times New Roman"/>
          <w:b/>
          <w:bCs/>
          <w:sz w:val="32"/>
          <w:szCs w:val="32"/>
        </w:rPr>
      </w:pPr>
      <w:r w:rsidRPr="00C837B3">
        <w:rPr>
          <w:rFonts w:ascii="Times New Roman" w:eastAsia="Arial Unicode MS" w:hAnsi="Times New Roman" w:cs="Times New Roman"/>
          <w:b/>
          <w:bCs/>
          <w:sz w:val="32"/>
          <w:szCs w:val="32"/>
        </w:rPr>
        <w:t>ПОСТАНОВЛЯЮ:</w:t>
      </w:r>
    </w:p>
    <w:p w14:paraId="4D19D69B" w14:textId="77777777" w:rsidR="004423FE" w:rsidRPr="00C837B3" w:rsidRDefault="004423FE" w:rsidP="004423FE">
      <w:pPr>
        <w:keepNext/>
        <w:keepLines/>
        <w:spacing w:line="250" w:lineRule="exact"/>
        <w:outlineLvl w:val="1"/>
        <w:rPr>
          <w:rFonts w:ascii="Times New Roman" w:eastAsia="Arial Unicode MS" w:hAnsi="Times New Roman" w:cs="Times New Roman"/>
          <w:b/>
          <w:bCs/>
        </w:rPr>
      </w:pPr>
    </w:p>
    <w:p w14:paraId="734AC7F4" w14:textId="77777777" w:rsidR="004423FE" w:rsidRPr="00C837B3" w:rsidRDefault="004423FE" w:rsidP="004423FE">
      <w:pPr>
        <w:spacing w:line="250" w:lineRule="exact"/>
        <w:rPr>
          <w:rFonts w:ascii="Times New Roman" w:eastAsia="Arial Unicode MS" w:hAnsi="Times New Roman" w:cs="Times New Roman"/>
        </w:rPr>
      </w:pPr>
    </w:p>
    <w:p w14:paraId="736F37A0" w14:textId="7A056887" w:rsidR="00D43B4A" w:rsidRPr="00C837B3" w:rsidRDefault="00D43B4A" w:rsidP="00C837B3">
      <w:pPr>
        <w:pStyle w:val="a4"/>
        <w:numPr>
          <w:ilvl w:val="0"/>
          <w:numId w:val="1"/>
        </w:numPr>
        <w:tabs>
          <w:tab w:val="left" w:pos="871"/>
        </w:tabs>
        <w:spacing w:after="190" w:line="250" w:lineRule="exac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837B3">
        <w:rPr>
          <w:rFonts w:ascii="Times New Roman" w:eastAsia="Arial Unicode MS" w:hAnsi="Times New Roman" w:cs="Times New Roman"/>
          <w:sz w:val="24"/>
          <w:szCs w:val="24"/>
        </w:rPr>
        <w:t xml:space="preserve"> Утвердить </w:t>
      </w:r>
      <w:r w:rsidR="00720BE5" w:rsidRPr="00C837B3">
        <w:rPr>
          <w:rFonts w:ascii="Times New Roman" w:eastAsia="Arial Unicode MS" w:hAnsi="Times New Roman" w:cs="Times New Roman"/>
          <w:sz w:val="24"/>
          <w:szCs w:val="24"/>
        </w:rPr>
        <w:t>общий список</w:t>
      </w:r>
      <w:r w:rsidRPr="00C837B3">
        <w:rPr>
          <w:rFonts w:ascii="Times New Roman" w:eastAsia="Arial Unicode MS" w:hAnsi="Times New Roman" w:cs="Times New Roman"/>
          <w:sz w:val="24"/>
          <w:szCs w:val="24"/>
        </w:rPr>
        <w:t xml:space="preserve"> очередности граждан, состоящих на учете нуждающихся в улучшении жилищных условий и жилых помещениях, предоставляемых на условиях социального найма на 2024 год (списки прилагаются).</w:t>
      </w:r>
    </w:p>
    <w:p w14:paraId="5EACB2D7" w14:textId="2AED2818" w:rsidR="00D43B4A" w:rsidRPr="00C837B3" w:rsidRDefault="00D43B4A" w:rsidP="00C837B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B3">
        <w:rPr>
          <w:rFonts w:ascii="Times New Roman" w:hAnsi="Times New Roman" w:cs="Times New Roman"/>
          <w:sz w:val="24"/>
          <w:szCs w:val="24"/>
        </w:rPr>
        <w:t xml:space="preserve"> Опубликовать настоящее Постановление в печатном средстве массовой информации населения «Коноваловский вестник» и разместить на официальном сайте администрации Коноваловского муниципального образования в информационно – телекоммуникационной сети «Интернет».</w:t>
      </w:r>
    </w:p>
    <w:p w14:paraId="2255B880" w14:textId="7D81C493" w:rsidR="00D43B4A" w:rsidRPr="00C837B3" w:rsidRDefault="00D43B4A" w:rsidP="00C837B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B3">
        <w:rPr>
          <w:rFonts w:ascii="Times New Roman" w:hAnsi="Times New Roman" w:cs="Times New Roman"/>
          <w:sz w:val="24"/>
          <w:szCs w:val="24"/>
        </w:rPr>
        <w:t xml:space="preserve"> Контроль за исполнением настоящего постановления возложить на специалиста администрации Коноваловского муниципального образования.</w:t>
      </w:r>
    </w:p>
    <w:p w14:paraId="39CDC0E9" w14:textId="386E01F6" w:rsidR="00D43B4A" w:rsidRDefault="00D43B4A" w:rsidP="00D43B4A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14:paraId="6F4E0F42" w14:textId="77777777" w:rsidR="00C837B3" w:rsidRPr="00C837B3" w:rsidRDefault="00C837B3" w:rsidP="00D43B4A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14:paraId="25ED5349" w14:textId="77777777" w:rsidR="00C837B3" w:rsidRDefault="00D43B4A" w:rsidP="00C837B3">
      <w:pPr>
        <w:spacing w:before="0"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837B3">
        <w:rPr>
          <w:rFonts w:ascii="Times New Roman" w:hAnsi="Times New Roman" w:cs="Times New Roman"/>
          <w:sz w:val="24"/>
          <w:szCs w:val="24"/>
        </w:rPr>
        <w:t xml:space="preserve">Глава Коноваловского </w:t>
      </w:r>
    </w:p>
    <w:p w14:paraId="256E8E00" w14:textId="731DD42D" w:rsidR="00D43B4A" w:rsidRPr="00C837B3" w:rsidRDefault="00D43B4A" w:rsidP="00C837B3">
      <w:pPr>
        <w:spacing w:before="0"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837B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</w:t>
      </w:r>
      <w:r w:rsidR="00C837B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837B3">
        <w:rPr>
          <w:rFonts w:ascii="Times New Roman" w:hAnsi="Times New Roman" w:cs="Times New Roman"/>
          <w:sz w:val="24"/>
          <w:szCs w:val="24"/>
        </w:rPr>
        <w:t xml:space="preserve">                    А.Д.</w:t>
      </w:r>
      <w:r w:rsidR="00C837B3">
        <w:rPr>
          <w:rFonts w:ascii="Times New Roman" w:hAnsi="Times New Roman" w:cs="Times New Roman"/>
          <w:sz w:val="24"/>
          <w:szCs w:val="24"/>
        </w:rPr>
        <w:t xml:space="preserve"> </w:t>
      </w:r>
      <w:r w:rsidRPr="00C837B3">
        <w:rPr>
          <w:rFonts w:ascii="Times New Roman" w:hAnsi="Times New Roman" w:cs="Times New Roman"/>
          <w:sz w:val="24"/>
          <w:szCs w:val="24"/>
        </w:rPr>
        <w:t xml:space="preserve">Замащиков </w:t>
      </w:r>
    </w:p>
    <w:p w14:paraId="1D4A6A4C" w14:textId="77777777" w:rsidR="00D43B4A" w:rsidRPr="00C837B3" w:rsidRDefault="00D43B4A" w:rsidP="00D43B4A">
      <w:pPr>
        <w:pStyle w:val="a4"/>
        <w:autoSpaceDE w:val="0"/>
        <w:autoSpaceDN w:val="0"/>
        <w:adjustRightInd w:val="0"/>
        <w:spacing w:after="0" w:line="240" w:lineRule="auto"/>
        <w:ind w:left="928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84E4CD1" w14:textId="77777777" w:rsidR="00D43B4A" w:rsidRPr="00C837B3" w:rsidRDefault="00D43B4A" w:rsidP="00D43B4A">
      <w:pPr>
        <w:pStyle w:val="a4"/>
        <w:tabs>
          <w:tab w:val="left" w:pos="871"/>
        </w:tabs>
        <w:spacing w:after="190" w:line="250" w:lineRule="exact"/>
        <w:ind w:left="928"/>
        <w:rPr>
          <w:rFonts w:ascii="Times New Roman" w:eastAsia="Arial Unicode MS" w:hAnsi="Times New Roman" w:cs="Times New Roman"/>
        </w:rPr>
      </w:pPr>
    </w:p>
    <w:p w14:paraId="180D7F51" w14:textId="77777777" w:rsidR="004423FE" w:rsidRPr="00C837B3" w:rsidRDefault="004423FE" w:rsidP="004423FE">
      <w:pPr>
        <w:tabs>
          <w:tab w:val="left" w:pos="871"/>
        </w:tabs>
        <w:spacing w:after="190" w:line="250" w:lineRule="exact"/>
        <w:ind w:left="284"/>
        <w:rPr>
          <w:rFonts w:ascii="Times New Roman" w:eastAsia="Arial Unicode MS" w:hAnsi="Times New Roman" w:cs="Times New Roman"/>
        </w:rPr>
      </w:pPr>
    </w:p>
    <w:p w14:paraId="58DA07B0" w14:textId="77777777" w:rsidR="004423FE" w:rsidRPr="00C837B3" w:rsidRDefault="004423FE" w:rsidP="004423FE">
      <w:pPr>
        <w:framePr w:wrap="notBeside" w:vAnchor="text" w:hAnchor="text" w:xAlign="center" w:y="1"/>
        <w:jc w:val="center"/>
        <w:rPr>
          <w:rFonts w:ascii="Times New Roman" w:eastAsia="Arial Unicode MS" w:hAnsi="Times New Roman" w:cs="Times New Roman"/>
        </w:rPr>
      </w:pPr>
    </w:p>
    <w:p w14:paraId="01587DF8" w14:textId="77777777" w:rsidR="00720BE5" w:rsidRPr="00C837B3" w:rsidRDefault="00720BE5" w:rsidP="00D27F62">
      <w:pPr>
        <w:spacing w:before="0" w:after="0"/>
        <w:jc w:val="right"/>
        <w:rPr>
          <w:rFonts w:ascii="Times New Roman" w:eastAsia="Arial Unicode MS" w:hAnsi="Times New Roman" w:cs="Times New Roman"/>
        </w:rPr>
      </w:pPr>
    </w:p>
    <w:p w14:paraId="0D713EB5" w14:textId="77777777" w:rsidR="00C837B3" w:rsidRDefault="00C837B3" w:rsidP="00D27F62">
      <w:pPr>
        <w:spacing w:before="0" w:after="0"/>
        <w:jc w:val="right"/>
        <w:rPr>
          <w:rFonts w:ascii="Times New Roman" w:eastAsia="Arial Unicode MS" w:hAnsi="Times New Roman" w:cs="Times New Roman"/>
        </w:rPr>
      </w:pPr>
    </w:p>
    <w:p w14:paraId="4CDC9A9D" w14:textId="77777777" w:rsidR="00C837B3" w:rsidRDefault="00C837B3" w:rsidP="00D27F62">
      <w:pPr>
        <w:spacing w:before="0" w:after="0"/>
        <w:jc w:val="right"/>
        <w:rPr>
          <w:rFonts w:ascii="Times New Roman" w:eastAsia="Arial Unicode MS" w:hAnsi="Times New Roman" w:cs="Times New Roman"/>
        </w:rPr>
      </w:pPr>
    </w:p>
    <w:p w14:paraId="7B0D8739" w14:textId="77777777" w:rsidR="00C837B3" w:rsidRDefault="00C837B3" w:rsidP="00D27F62">
      <w:pPr>
        <w:spacing w:before="0" w:after="0"/>
        <w:jc w:val="right"/>
        <w:rPr>
          <w:rFonts w:ascii="Times New Roman" w:eastAsia="Arial Unicode MS" w:hAnsi="Times New Roman" w:cs="Times New Roman"/>
        </w:rPr>
      </w:pPr>
    </w:p>
    <w:p w14:paraId="78ABF33F" w14:textId="77777777" w:rsidR="00C837B3" w:rsidRDefault="00C837B3" w:rsidP="00D27F62">
      <w:pPr>
        <w:spacing w:before="0" w:after="0"/>
        <w:jc w:val="right"/>
        <w:rPr>
          <w:rFonts w:ascii="Times New Roman" w:eastAsia="Arial Unicode MS" w:hAnsi="Times New Roman" w:cs="Times New Roman"/>
        </w:rPr>
      </w:pPr>
    </w:p>
    <w:p w14:paraId="7E1E9674" w14:textId="51099BD4" w:rsidR="00D27F62" w:rsidRPr="00C837B3" w:rsidRDefault="00D27F62" w:rsidP="00D27F62">
      <w:pPr>
        <w:spacing w:before="0" w:after="0"/>
        <w:jc w:val="right"/>
        <w:rPr>
          <w:rFonts w:ascii="Times New Roman" w:eastAsia="Arial Unicode MS" w:hAnsi="Times New Roman" w:cs="Times New Roman"/>
        </w:rPr>
      </w:pPr>
      <w:r w:rsidRPr="00C837B3">
        <w:rPr>
          <w:rFonts w:ascii="Times New Roman" w:eastAsia="Arial Unicode MS" w:hAnsi="Times New Roman" w:cs="Times New Roman"/>
        </w:rPr>
        <w:lastRenderedPageBreak/>
        <w:t>УТВЕРЖДЕН постановлением Администрации</w:t>
      </w:r>
    </w:p>
    <w:p w14:paraId="3F65CCCB" w14:textId="50F300FD" w:rsidR="004423FE" w:rsidRPr="00C837B3" w:rsidRDefault="00D27F62" w:rsidP="00D27F62">
      <w:pPr>
        <w:spacing w:before="0" w:after="0"/>
        <w:jc w:val="right"/>
        <w:rPr>
          <w:rFonts w:ascii="Times New Roman" w:eastAsia="Arial Unicode MS" w:hAnsi="Times New Roman" w:cs="Times New Roman"/>
        </w:rPr>
      </w:pPr>
      <w:r w:rsidRPr="00C837B3">
        <w:rPr>
          <w:rFonts w:ascii="Times New Roman" w:eastAsia="Arial Unicode MS" w:hAnsi="Times New Roman" w:cs="Times New Roman"/>
        </w:rPr>
        <w:t>Коноваловского МО от 02.08.2024 № 77</w:t>
      </w:r>
    </w:p>
    <w:p w14:paraId="00DA5AF3" w14:textId="779FB2EA" w:rsidR="00D27F62" w:rsidRPr="00C837B3" w:rsidRDefault="00D27F62" w:rsidP="00C837B3">
      <w:pPr>
        <w:spacing w:before="0"/>
        <w:jc w:val="center"/>
        <w:rPr>
          <w:rFonts w:ascii="Times New Roman" w:eastAsia="Calibri" w:hAnsi="Times New Roman" w:cs="Times New Roman"/>
          <w:b/>
          <w:spacing w:val="4"/>
          <w:sz w:val="24"/>
          <w:szCs w:val="24"/>
        </w:rPr>
      </w:pPr>
    </w:p>
    <w:p w14:paraId="427344F0" w14:textId="449FC51A" w:rsidR="00D27F62" w:rsidRPr="00C837B3" w:rsidRDefault="00D27F62" w:rsidP="00C837B3">
      <w:pPr>
        <w:spacing w:before="0"/>
        <w:jc w:val="center"/>
        <w:rPr>
          <w:rFonts w:ascii="Times New Roman" w:eastAsia="Calibri" w:hAnsi="Times New Roman" w:cs="Times New Roman"/>
          <w:b/>
          <w:spacing w:val="4"/>
          <w:sz w:val="24"/>
          <w:szCs w:val="24"/>
        </w:rPr>
      </w:pPr>
      <w:r w:rsidRPr="00C837B3">
        <w:rPr>
          <w:rFonts w:ascii="Times New Roman" w:eastAsia="Calibri" w:hAnsi="Times New Roman" w:cs="Times New Roman"/>
          <w:b/>
          <w:spacing w:val="4"/>
          <w:sz w:val="24"/>
          <w:szCs w:val="24"/>
        </w:rPr>
        <w:t>СПИСОК    ОЧЕРЕДНОСТИ   НА ЖИЛЬЕ   КОНОВАЛОВСКОГО МО</w:t>
      </w:r>
    </w:p>
    <w:p w14:paraId="5B287F2E" w14:textId="77777777" w:rsidR="00D27F62" w:rsidRPr="00C837B3" w:rsidRDefault="00D27F62" w:rsidP="00D27F62">
      <w:pPr>
        <w:spacing w:before="0"/>
        <w:rPr>
          <w:rFonts w:ascii="Times New Roman" w:eastAsia="Calibri" w:hAnsi="Times New Roman" w:cs="Times New Roman"/>
          <w:b/>
          <w:spacing w:val="4"/>
          <w:sz w:val="24"/>
          <w:szCs w:val="24"/>
        </w:rPr>
      </w:pPr>
      <w:r w:rsidRPr="00C837B3">
        <w:rPr>
          <w:rFonts w:ascii="Times New Roman" w:eastAsia="Calibri" w:hAnsi="Times New Roman" w:cs="Times New Roman"/>
          <w:b/>
          <w:spacing w:val="4"/>
          <w:sz w:val="24"/>
          <w:szCs w:val="24"/>
        </w:rPr>
        <w:t xml:space="preserve">                                                           2024 ГОД</w:t>
      </w:r>
    </w:p>
    <w:p w14:paraId="3BA3F94E" w14:textId="77777777" w:rsidR="00D27F62" w:rsidRPr="00C837B3" w:rsidRDefault="00D27F62" w:rsidP="00D27F62">
      <w:pPr>
        <w:spacing w:before="0"/>
        <w:rPr>
          <w:rFonts w:ascii="Times New Roman" w:eastAsia="Calibri" w:hAnsi="Times New Roman" w:cs="Times New Roman"/>
          <w:b/>
          <w:spacing w:val="4"/>
          <w:sz w:val="24"/>
          <w:szCs w:val="24"/>
        </w:rPr>
      </w:pPr>
    </w:p>
    <w:p w14:paraId="1C9FE6E7" w14:textId="77777777" w:rsidR="00D27F62" w:rsidRPr="00C837B3" w:rsidRDefault="00D27F62" w:rsidP="00D27F62">
      <w:pPr>
        <w:spacing w:before="0"/>
        <w:rPr>
          <w:rFonts w:ascii="Times New Roman" w:eastAsia="Calibri" w:hAnsi="Times New Roman" w:cs="Times New Roman"/>
          <w:b/>
          <w:spacing w:val="4"/>
          <w:sz w:val="24"/>
          <w:szCs w:val="24"/>
        </w:rPr>
      </w:pPr>
    </w:p>
    <w:p w14:paraId="3D69DCEC" w14:textId="77777777" w:rsidR="00D27F62" w:rsidRPr="00C837B3" w:rsidRDefault="00D27F62" w:rsidP="00D27F62">
      <w:pPr>
        <w:spacing w:before="0" w:after="0"/>
        <w:rPr>
          <w:rFonts w:ascii="Times New Roman" w:eastAsia="Calibri" w:hAnsi="Times New Roman" w:cs="Times New Roman"/>
          <w:bCs/>
          <w:spacing w:val="4"/>
          <w:sz w:val="24"/>
          <w:szCs w:val="24"/>
        </w:rPr>
      </w:pPr>
      <w:r w:rsidRPr="00C837B3">
        <w:rPr>
          <w:rFonts w:ascii="Times New Roman" w:eastAsia="Calibri" w:hAnsi="Times New Roman" w:cs="Times New Roman"/>
          <w:bCs/>
          <w:spacing w:val="4"/>
          <w:sz w:val="24"/>
          <w:szCs w:val="24"/>
        </w:rPr>
        <w:t xml:space="preserve">1. </w:t>
      </w:r>
      <w:proofErr w:type="spellStart"/>
      <w:r w:rsidRPr="00C837B3">
        <w:rPr>
          <w:rFonts w:ascii="Times New Roman" w:eastAsia="Calibri" w:hAnsi="Times New Roman" w:cs="Times New Roman"/>
          <w:bCs/>
          <w:spacing w:val="4"/>
          <w:sz w:val="24"/>
          <w:szCs w:val="24"/>
        </w:rPr>
        <w:t>Шамовцев</w:t>
      </w:r>
      <w:proofErr w:type="spellEnd"/>
      <w:r w:rsidRPr="00C837B3">
        <w:rPr>
          <w:rFonts w:ascii="Times New Roman" w:eastAsia="Calibri" w:hAnsi="Times New Roman" w:cs="Times New Roman"/>
          <w:bCs/>
          <w:spacing w:val="4"/>
          <w:sz w:val="24"/>
          <w:szCs w:val="24"/>
        </w:rPr>
        <w:t xml:space="preserve"> Эдуард Николаевич 12.01.2010г.</w:t>
      </w:r>
    </w:p>
    <w:p w14:paraId="214D1BA2" w14:textId="77777777" w:rsidR="00D27F62" w:rsidRPr="00C837B3" w:rsidRDefault="00D27F62" w:rsidP="00D27F62">
      <w:pPr>
        <w:spacing w:before="0" w:after="0"/>
        <w:rPr>
          <w:rFonts w:ascii="Times New Roman" w:eastAsia="Calibri" w:hAnsi="Times New Roman" w:cs="Times New Roman"/>
          <w:b/>
          <w:spacing w:val="4"/>
          <w:sz w:val="24"/>
          <w:szCs w:val="24"/>
        </w:rPr>
      </w:pPr>
      <w:r w:rsidRPr="00C837B3">
        <w:rPr>
          <w:rFonts w:ascii="Times New Roman" w:eastAsia="Calibri" w:hAnsi="Times New Roman" w:cs="Times New Roman"/>
          <w:b/>
          <w:spacing w:val="4"/>
          <w:sz w:val="24"/>
          <w:szCs w:val="24"/>
        </w:rPr>
        <w:t>2</w:t>
      </w:r>
      <w:r w:rsidRPr="00C837B3">
        <w:rPr>
          <w:rFonts w:ascii="Times New Roman" w:eastAsia="Calibri" w:hAnsi="Times New Roman" w:cs="Times New Roman"/>
          <w:spacing w:val="4"/>
          <w:sz w:val="24"/>
          <w:szCs w:val="24"/>
        </w:rPr>
        <w:t>.  Держерученко Вера Васильевна 24.02.2010 г. – 3 человека, из них 1 ребенок.</w:t>
      </w:r>
    </w:p>
    <w:p w14:paraId="2629DDC9" w14:textId="77777777" w:rsidR="00D27F62" w:rsidRPr="00C837B3" w:rsidRDefault="00D27F62" w:rsidP="00D27F62">
      <w:pPr>
        <w:spacing w:before="0" w:after="0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C837B3">
        <w:rPr>
          <w:rFonts w:ascii="Times New Roman" w:eastAsia="Calibri" w:hAnsi="Times New Roman" w:cs="Times New Roman"/>
          <w:spacing w:val="4"/>
          <w:sz w:val="24"/>
          <w:szCs w:val="24"/>
        </w:rPr>
        <w:t>3.  Попов Андрей Николаевич 19.08.2010 г. – 1 - ветеран боевых действий</w:t>
      </w:r>
    </w:p>
    <w:p w14:paraId="2F2E29E2" w14:textId="77777777" w:rsidR="00D27F62" w:rsidRPr="00C837B3" w:rsidRDefault="00D27F62" w:rsidP="00D27F62">
      <w:pPr>
        <w:spacing w:before="0" w:after="0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C837B3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4. </w:t>
      </w:r>
      <w:proofErr w:type="spellStart"/>
      <w:r w:rsidRPr="00C837B3">
        <w:rPr>
          <w:rFonts w:ascii="Times New Roman" w:eastAsia="Calibri" w:hAnsi="Times New Roman" w:cs="Times New Roman"/>
          <w:spacing w:val="4"/>
          <w:sz w:val="24"/>
          <w:szCs w:val="24"/>
        </w:rPr>
        <w:t>Ларкузов</w:t>
      </w:r>
      <w:proofErr w:type="spellEnd"/>
      <w:r w:rsidRPr="00C837B3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Степан Петрович     19.03.2013 г. – 1 человек (инвалид).</w:t>
      </w:r>
    </w:p>
    <w:p w14:paraId="19098FFB" w14:textId="77777777" w:rsidR="00D27F62" w:rsidRPr="00C837B3" w:rsidRDefault="00D27F62" w:rsidP="00D27F62">
      <w:pPr>
        <w:spacing w:before="0" w:after="0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C837B3">
        <w:rPr>
          <w:rFonts w:ascii="Times New Roman" w:eastAsia="Calibri" w:hAnsi="Times New Roman" w:cs="Times New Roman"/>
          <w:spacing w:val="4"/>
          <w:sz w:val="24"/>
          <w:szCs w:val="24"/>
        </w:rPr>
        <w:t>5. Кустов Игорь Николаевич        30.10.2013 г. – 1 человек</w:t>
      </w:r>
    </w:p>
    <w:p w14:paraId="1EE55199" w14:textId="77777777" w:rsidR="00D27F62" w:rsidRPr="00C837B3" w:rsidRDefault="00D27F62" w:rsidP="00D27F62">
      <w:pPr>
        <w:spacing w:before="0" w:after="0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C837B3">
        <w:rPr>
          <w:rFonts w:ascii="Times New Roman" w:eastAsia="Calibri" w:hAnsi="Times New Roman" w:cs="Times New Roman"/>
          <w:spacing w:val="4"/>
          <w:sz w:val="24"/>
          <w:szCs w:val="24"/>
        </w:rPr>
        <w:t>7. Бережных Александр Геннадьевич 23.11.2017 г. – 1 человек, ветеран боевых действий.</w:t>
      </w:r>
    </w:p>
    <w:p w14:paraId="5E782403" w14:textId="77777777" w:rsidR="00D27F62" w:rsidRPr="00C837B3" w:rsidRDefault="00D27F62" w:rsidP="00D27F62">
      <w:pPr>
        <w:spacing w:before="0" w:after="0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C837B3">
        <w:rPr>
          <w:rFonts w:ascii="Times New Roman" w:eastAsia="Calibri" w:hAnsi="Times New Roman" w:cs="Times New Roman"/>
          <w:spacing w:val="4"/>
          <w:sz w:val="24"/>
          <w:szCs w:val="24"/>
        </w:rPr>
        <w:t>8. Титова Галина Николаевна 23.11.2017 г. – 9 человек, из них 7 детей, (1 ребенок инвалид).</w:t>
      </w:r>
    </w:p>
    <w:p w14:paraId="420A613B" w14:textId="77777777" w:rsidR="00D27F62" w:rsidRPr="00C837B3" w:rsidRDefault="00D27F62" w:rsidP="00D27F62">
      <w:pPr>
        <w:spacing w:before="0" w:after="0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C837B3">
        <w:rPr>
          <w:rFonts w:ascii="Times New Roman" w:eastAsia="Calibri" w:hAnsi="Times New Roman" w:cs="Times New Roman"/>
          <w:spacing w:val="4"/>
          <w:sz w:val="24"/>
          <w:szCs w:val="24"/>
        </w:rPr>
        <w:t>9.   Казанцев Владимир Викторович 19.04.2021г.</w:t>
      </w:r>
    </w:p>
    <w:p w14:paraId="2340DB9E" w14:textId="77777777" w:rsidR="00D27F62" w:rsidRPr="00C837B3" w:rsidRDefault="00D27F62" w:rsidP="00D27F62">
      <w:pPr>
        <w:spacing w:before="0" w:after="0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C837B3">
        <w:rPr>
          <w:rFonts w:ascii="Times New Roman" w:eastAsia="Calibri" w:hAnsi="Times New Roman" w:cs="Times New Roman"/>
          <w:spacing w:val="4"/>
          <w:sz w:val="24"/>
          <w:szCs w:val="24"/>
        </w:rPr>
        <w:t>10. Шамовцева Лидия Викторовна    28.02.2022 г. – 1 человек (инвалид).</w:t>
      </w:r>
    </w:p>
    <w:p w14:paraId="0A36054F" w14:textId="77777777" w:rsidR="00D27F62" w:rsidRPr="00C837B3" w:rsidRDefault="00D27F62" w:rsidP="00D27F62">
      <w:pPr>
        <w:spacing w:before="0" w:after="0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C837B3">
        <w:rPr>
          <w:rFonts w:ascii="Times New Roman" w:eastAsia="Calibri" w:hAnsi="Times New Roman" w:cs="Times New Roman"/>
          <w:spacing w:val="4"/>
          <w:sz w:val="24"/>
          <w:szCs w:val="24"/>
        </w:rPr>
        <w:t>12. Кононова Любовь Андреевна 11.08.2023г.</w:t>
      </w:r>
    </w:p>
    <w:p w14:paraId="5576510F" w14:textId="77777777" w:rsidR="00D27F62" w:rsidRPr="00C837B3" w:rsidRDefault="00D27F62" w:rsidP="00D27F62">
      <w:pPr>
        <w:spacing w:before="0"/>
        <w:rPr>
          <w:rFonts w:ascii="Times New Roman" w:eastAsia="Calibri" w:hAnsi="Times New Roman" w:cs="Times New Roman"/>
          <w:spacing w:val="4"/>
          <w:sz w:val="24"/>
          <w:szCs w:val="24"/>
        </w:rPr>
      </w:pPr>
    </w:p>
    <w:p w14:paraId="3710907B" w14:textId="77777777" w:rsidR="00D27F62" w:rsidRPr="00C837B3" w:rsidRDefault="00D27F62" w:rsidP="00D27F62">
      <w:pPr>
        <w:spacing w:before="0"/>
        <w:rPr>
          <w:rFonts w:ascii="Times New Roman" w:eastAsia="Calibri" w:hAnsi="Times New Roman" w:cs="Times New Roman"/>
          <w:spacing w:val="4"/>
          <w:sz w:val="24"/>
          <w:szCs w:val="24"/>
        </w:rPr>
      </w:pPr>
    </w:p>
    <w:p w14:paraId="118384F8" w14:textId="77777777" w:rsidR="00D27F62" w:rsidRPr="00C837B3" w:rsidRDefault="00D27F62" w:rsidP="00D27F62">
      <w:pPr>
        <w:spacing w:before="0"/>
        <w:rPr>
          <w:rFonts w:ascii="Times New Roman" w:eastAsia="Calibri" w:hAnsi="Times New Roman" w:cs="Times New Roman"/>
          <w:spacing w:val="4"/>
          <w:sz w:val="24"/>
          <w:szCs w:val="24"/>
        </w:rPr>
      </w:pPr>
    </w:p>
    <w:p w14:paraId="7D90E01A" w14:textId="09B66289" w:rsidR="00D27F62" w:rsidRPr="00C837B3" w:rsidRDefault="00D27F62" w:rsidP="00D27F62">
      <w:pPr>
        <w:spacing w:before="0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C837B3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Глава Коноваловского МО                                                    </w:t>
      </w:r>
      <w:r w:rsidR="00C837B3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                  </w:t>
      </w:r>
      <w:bookmarkStart w:id="0" w:name="_GoBack"/>
      <w:bookmarkEnd w:id="0"/>
      <w:r w:rsidRPr="00C837B3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  А.Д.</w:t>
      </w:r>
      <w:r w:rsidR="00C837B3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C837B3">
        <w:rPr>
          <w:rFonts w:ascii="Times New Roman" w:eastAsia="Calibri" w:hAnsi="Times New Roman" w:cs="Times New Roman"/>
          <w:spacing w:val="4"/>
          <w:sz w:val="24"/>
          <w:szCs w:val="24"/>
        </w:rPr>
        <w:t>Замащиков</w:t>
      </w:r>
    </w:p>
    <w:p w14:paraId="3F6E6A21" w14:textId="77777777" w:rsidR="004423FE" w:rsidRPr="00C837B3" w:rsidRDefault="004423FE" w:rsidP="004423FE">
      <w:pPr>
        <w:rPr>
          <w:rFonts w:ascii="Times New Roman" w:eastAsia="Arial Unicode MS" w:hAnsi="Times New Roman" w:cs="Times New Roman"/>
        </w:rPr>
      </w:pPr>
    </w:p>
    <w:p w14:paraId="09EA3A6D" w14:textId="77777777" w:rsidR="004423FE" w:rsidRPr="00C837B3" w:rsidRDefault="004423FE" w:rsidP="004423FE">
      <w:pPr>
        <w:rPr>
          <w:rFonts w:ascii="Times New Roman" w:eastAsia="Arial Unicode MS" w:hAnsi="Times New Roman" w:cs="Times New Roman"/>
        </w:rPr>
      </w:pPr>
    </w:p>
    <w:p w14:paraId="7E1D4DE0" w14:textId="77777777" w:rsidR="00213F7A" w:rsidRPr="00C837B3" w:rsidRDefault="00213F7A">
      <w:pPr>
        <w:rPr>
          <w:rFonts w:ascii="Times New Roman" w:hAnsi="Times New Roman" w:cs="Times New Roman"/>
        </w:rPr>
      </w:pPr>
    </w:p>
    <w:sectPr w:rsidR="00213F7A" w:rsidRPr="00C837B3" w:rsidSect="00D43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0E3867"/>
    <w:multiLevelType w:val="multilevel"/>
    <w:tmpl w:val="B0566B3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E30"/>
    <w:rsid w:val="00213F7A"/>
    <w:rsid w:val="00253AB8"/>
    <w:rsid w:val="00407E30"/>
    <w:rsid w:val="004423FE"/>
    <w:rsid w:val="00720BE5"/>
    <w:rsid w:val="00831E17"/>
    <w:rsid w:val="00C837B3"/>
    <w:rsid w:val="00D27F62"/>
    <w:rsid w:val="00D43B4A"/>
    <w:rsid w:val="00D9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9FFF2"/>
  <w15:chartTrackingRefBased/>
  <w15:docId w15:val="{0C35AEEB-2B8C-4705-9E14-FB81CFA23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B4A"/>
  </w:style>
  <w:style w:type="paragraph" w:styleId="1">
    <w:name w:val="heading 1"/>
    <w:basedOn w:val="a"/>
    <w:next w:val="a"/>
    <w:link w:val="10"/>
    <w:uiPriority w:val="9"/>
    <w:qFormat/>
    <w:rsid w:val="00D43B4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B4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B4A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B4A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B4A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B4A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B4A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B4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B4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3B4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423F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43B4A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D43B4A"/>
    <w:rPr>
      <w:caps/>
      <w:spacing w:val="15"/>
      <w:shd w:val="clear" w:color="auto" w:fill="D9E2F3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D43B4A"/>
    <w:rPr>
      <w:caps/>
      <w:color w:val="1F3763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D43B4A"/>
    <w:rPr>
      <w:caps/>
      <w:color w:val="2F5496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D43B4A"/>
    <w:rPr>
      <w:caps/>
      <w:color w:val="2F5496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D43B4A"/>
    <w:rPr>
      <w:caps/>
      <w:color w:val="2F5496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D43B4A"/>
    <w:rPr>
      <w:caps/>
      <w:color w:val="2F5496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43B4A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D43B4A"/>
    <w:rPr>
      <w:i/>
      <w:iCs/>
      <w:caps/>
      <w:spacing w:val="10"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D43B4A"/>
    <w:rPr>
      <w:b/>
      <w:bCs/>
      <w:color w:val="2F5496" w:themeColor="accent1" w:themeShade="BF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D43B4A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D43B4A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D43B4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9">
    <w:name w:val="Подзаголовок Знак"/>
    <w:basedOn w:val="a0"/>
    <w:link w:val="a8"/>
    <w:uiPriority w:val="11"/>
    <w:rsid w:val="00D43B4A"/>
    <w:rPr>
      <w:caps/>
      <w:color w:val="595959" w:themeColor="text1" w:themeTint="A6"/>
      <w:spacing w:val="10"/>
      <w:sz w:val="21"/>
      <w:szCs w:val="21"/>
    </w:rPr>
  </w:style>
  <w:style w:type="character" w:styleId="aa">
    <w:name w:val="Strong"/>
    <w:uiPriority w:val="22"/>
    <w:qFormat/>
    <w:rsid w:val="00D43B4A"/>
    <w:rPr>
      <w:b/>
      <w:bCs/>
    </w:rPr>
  </w:style>
  <w:style w:type="character" w:styleId="ab">
    <w:name w:val="Emphasis"/>
    <w:uiPriority w:val="20"/>
    <w:qFormat/>
    <w:rsid w:val="00D43B4A"/>
    <w:rPr>
      <w:caps/>
      <w:color w:val="1F3763" w:themeColor="accent1" w:themeShade="7F"/>
      <w:spacing w:val="5"/>
    </w:rPr>
  </w:style>
  <w:style w:type="paragraph" w:styleId="21">
    <w:name w:val="Quote"/>
    <w:basedOn w:val="a"/>
    <w:next w:val="a"/>
    <w:link w:val="22"/>
    <w:uiPriority w:val="29"/>
    <w:qFormat/>
    <w:rsid w:val="00D43B4A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D43B4A"/>
    <w:rPr>
      <w:i/>
      <w:iCs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D43B4A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D43B4A"/>
    <w:rPr>
      <w:color w:val="4472C4" w:themeColor="accent1"/>
      <w:sz w:val="24"/>
      <w:szCs w:val="24"/>
    </w:rPr>
  </w:style>
  <w:style w:type="character" w:styleId="ae">
    <w:name w:val="Subtle Emphasis"/>
    <w:uiPriority w:val="19"/>
    <w:qFormat/>
    <w:rsid w:val="00D43B4A"/>
    <w:rPr>
      <w:i/>
      <w:iCs/>
      <w:color w:val="1F3763" w:themeColor="accent1" w:themeShade="7F"/>
    </w:rPr>
  </w:style>
  <w:style w:type="character" w:styleId="af">
    <w:name w:val="Intense Emphasis"/>
    <w:uiPriority w:val="21"/>
    <w:qFormat/>
    <w:rsid w:val="00D43B4A"/>
    <w:rPr>
      <w:b/>
      <w:bCs/>
      <w:caps/>
      <w:color w:val="1F3763" w:themeColor="accent1" w:themeShade="7F"/>
      <w:spacing w:val="10"/>
    </w:rPr>
  </w:style>
  <w:style w:type="character" w:styleId="af0">
    <w:name w:val="Subtle Reference"/>
    <w:uiPriority w:val="31"/>
    <w:qFormat/>
    <w:rsid w:val="00D43B4A"/>
    <w:rPr>
      <w:b/>
      <w:bCs/>
      <w:color w:val="4472C4" w:themeColor="accent1"/>
    </w:rPr>
  </w:style>
  <w:style w:type="character" w:styleId="af1">
    <w:name w:val="Intense Reference"/>
    <w:uiPriority w:val="32"/>
    <w:qFormat/>
    <w:rsid w:val="00D43B4A"/>
    <w:rPr>
      <w:b/>
      <w:bCs/>
      <w:i/>
      <w:iCs/>
      <w:caps/>
      <w:color w:val="4472C4" w:themeColor="accent1"/>
    </w:rPr>
  </w:style>
  <w:style w:type="character" w:styleId="af2">
    <w:name w:val="Book Title"/>
    <w:uiPriority w:val="33"/>
    <w:qFormat/>
    <w:rsid w:val="00D43B4A"/>
    <w:rPr>
      <w:b/>
      <w:bCs/>
      <w:i/>
      <w:iCs/>
      <w:spacing w:val="0"/>
    </w:rPr>
  </w:style>
  <w:style w:type="paragraph" w:styleId="af3">
    <w:name w:val="TOC Heading"/>
    <w:basedOn w:val="1"/>
    <w:next w:val="a"/>
    <w:uiPriority w:val="39"/>
    <w:semiHidden/>
    <w:unhideWhenUsed/>
    <w:qFormat/>
    <w:rsid w:val="00D43B4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98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DeloproizvoditelKon@outlook.com</cp:lastModifiedBy>
  <cp:revision>2</cp:revision>
  <cp:lastPrinted>2024-08-06T02:34:00Z</cp:lastPrinted>
  <dcterms:created xsi:type="dcterms:W3CDTF">2024-08-14T04:20:00Z</dcterms:created>
  <dcterms:modified xsi:type="dcterms:W3CDTF">2024-08-14T04:20:00Z</dcterms:modified>
</cp:coreProperties>
</file>